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920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2433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幼儿播报设备项目</w:t>
            </w:r>
          </w:p>
        </w:tc>
        <w:tc>
          <w:tcPr>
            <w:tcW w:w="69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详见“附属二园幼儿播报设备采购项目公告”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000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最高限价（30000元）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福建幼儿师范高等专科学校附属二园播报设备采购项目报价单</w:t>
      </w:r>
    </w:p>
    <w:p>
      <w:pPr>
        <w:jc w:val="center"/>
        <w:rPr>
          <w:rFonts w:hint="eastAsia" w:eastAsia="方正小标宋_GBK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117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Tc1N2MwOGQwYzQ2YmM3YmVkYzM3OWZkNDJjYzIifQ=="/>
  </w:docVars>
  <w:rsids>
    <w:rsidRoot w:val="00172A27"/>
    <w:rsid w:val="01FC4BDE"/>
    <w:rsid w:val="041777F6"/>
    <w:rsid w:val="08804BA7"/>
    <w:rsid w:val="08B56E3A"/>
    <w:rsid w:val="109408CD"/>
    <w:rsid w:val="14CB0413"/>
    <w:rsid w:val="174D4595"/>
    <w:rsid w:val="1D65301C"/>
    <w:rsid w:val="1D7F6215"/>
    <w:rsid w:val="1E756D06"/>
    <w:rsid w:val="201A298E"/>
    <w:rsid w:val="21B50806"/>
    <w:rsid w:val="28CC797B"/>
    <w:rsid w:val="2D831669"/>
    <w:rsid w:val="35451C4E"/>
    <w:rsid w:val="3E015FF2"/>
    <w:rsid w:val="3EFB7434"/>
    <w:rsid w:val="42E80568"/>
    <w:rsid w:val="441C682E"/>
    <w:rsid w:val="49C373CD"/>
    <w:rsid w:val="4AB505CB"/>
    <w:rsid w:val="4DFB46F5"/>
    <w:rsid w:val="557F6A4D"/>
    <w:rsid w:val="58BA2E02"/>
    <w:rsid w:val="5B70435F"/>
    <w:rsid w:val="5E215E03"/>
    <w:rsid w:val="61424A30"/>
    <w:rsid w:val="631853D5"/>
    <w:rsid w:val="67D7632C"/>
    <w:rsid w:val="6B313566"/>
    <w:rsid w:val="6BEA18E7"/>
    <w:rsid w:val="738F7621"/>
    <w:rsid w:val="76BC3D95"/>
    <w:rsid w:val="7B1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1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2021-12-28T07:21:00Z</dcterms:created>
  <dc:creator>lenovo</dc:creator>
  <cp:lastModifiedBy>凤舞黄沙</cp:lastModifiedBy>
  <cp:lastPrinted>2021-12-29T01:09:00Z</cp:lastPrinted>
  <dcterms:modified xsi:type="dcterms:W3CDTF">2024-08-12T03:08:29Z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333BA93A809348A99808BC486956235D</vt:lpwstr>
  </property>
</Properties>
</file>